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DC" w:rsidRDefault="00293FDC" w:rsidP="00293FDC">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SNP 52</w:t>
      </w:r>
    </w:p>
    <w:p w:rsidR="00293FDC" w:rsidRDefault="00293FDC" w:rsidP="00293FDC">
      <w:pPr>
        <w:autoSpaceDE w:val="0"/>
        <w:autoSpaceDN w:val="0"/>
        <w:adjustRightInd w:val="0"/>
        <w:spacing w:after="0" w:line="240" w:lineRule="auto"/>
        <w:rPr>
          <w:rFonts w:ascii="ArialMT" w:cs="ArialMT"/>
          <w:color w:val="000000"/>
          <w:sz w:val="24"/>
          <w:szCs w:val="24"/>
        </w:rPr>
      </w:pPr>
      <w:r>
        <w:rPr>
          <w:rFonts w:ascii="ArialMT" w:cs="ArialMT" w:hint="cs"/>
          <w:color w:val="000000"/>
          <w:sz w:val="24"/>
          <w:szCs w:val="24"/>
        </w:rPr>
        <w:t>–</w:t>
      </w:r>
      <w:r>
        <w:rPr>
          <w:rFonts w:ascii="ArialMT" w:cs="ArialMT"/>
          <w:color w:val="000000"/>
          <w:sz w:val="24"/>
          <w:szCs w:val="24"/>
        </w:rPr>
        <w:t xml:space="preserve"> CEP Media Release</w:t>
      </w:r>
    </w:p>
    <w:p w:rsidR="00293FDC" w:rsidRDefault="00293FDC" w:rsidP="00293FDC">
      <w:pPr>
        <w:autoSpaceDE w:val="0"/>
        <w:autoSpaceDN w:val="0"/>
        <w:adjustRightInd w:val="0"/>
        <w:spacing w:after="0" w:line="240" w:lineRule="auto"/>
        <w:rPr>
          <w:rFonts w:ascii="Arial-ItalicMT" w:cs="Arial-ItalicMT"/>
          <w:i/>
          <w:iCs/>
          <w:color w:val="C10000"/>
          <w:sz w:val="24"/>
          <w:szCs w:val="24"/>
          <w:lang w:bidi="he-IL"/>
        </w:rPr>
      </w:pPr>
    </w:p>
    <w:p w:rsidR="00293FDC" w:rsidRPr="00293FDC" w:rsidRDefault="00293FDC" w:rsidP="00293FDC">
      <w:pPr>
        <w:autoSpaceDE w:val="0"/>
        <w:autoSpaceDN w:val="0"/>
        <w:adjustRightInd w:val="0"/>
        <w:spacing w:after="0" w:line="240" w:lineRule="auto"/>
        <w:jc w:val="center"/>
        <w:rPr>
          <w:rFonts w:ascii="Arial-ItalicMT" w:cs="Arial-ItalicMT"/>
          <w:i/>
          <w:iCs/>
          <w:sz w:val="24"/>
          <w:szCs w:val="24"/>
          <w:lang w:bidi="he-IL"/>
        </w:rPr>
      </w:pPr>
      <w:r w:rsidRPr="00293FDC">
        <w:rPr>
          <w:rFonts w:ascii="Arial-ItalicMT" w:cs="Arial-ItalicMT"/>
          <w:i/>
          <w:iCs/>
          <w:sz w:val="24"/>
          <w:szCs w:val="24"/>
          <w:lang w:bidi="he-IL"/>
        </w:rPr>
        <w:t>Dunsmuir Joint Union High School District</w:t>
      </w:r>
    </w:p>
    <w:p w:rsidR="00293FDC" w:rsidRPr="00293FDC" w:rsidRDefault="00293FDC" w:rsidP="00293FDC">
      <w:pPr>
        <w:autoSpaceDE w:val="0"/>
        <w:autoSpaceDN w:val="0"/>
        <w:adjustRightInd w:val="0"/>
        <w:spacing w:after="0" w:line="240" w:lineRule="auto"/>
        <w:jc w:val="center"/>
        <w:rPr>
          <w:rFonts w:ascii="Arial-BoldMT" w:cs="Arial-BoldMT"/>
          <w:b/>
          <w:bCs/>
          <w:sz w:val="24"/>
          <w:szCs w:val="24"/>
        </w:rPr>
      </w:pPr>
      <w:r w:rsidRPr="00293FDC">
        <w:rPr>
          <w:rFonts w:ascii="Arial-BoldMT" w:cs="Arial-BoldMT"/>
          <w:b/>
          <w:bCs/>
          <w:sz w:val="24"/>
          <w:szCs w:val="24"/>
        </w:rPr>
        <w:t>FOR IMMEDIATE RELEASE</w:t>
      </w:r>
    </w:p>
    <w:p w:rsidR="00293FDC" w:rsidRPr="00053FC1" w:rsidRDefault="00293FDC" w:rsidP="00293FDC">
      <w:pPr>
        <w:autoSpaceDE w:val="0"/>
        <w:autoSpaceDN w:val="0"/>
        <w:adjustRightInd w:val="0"/>
        <w:spacing w:after="0" w:line="240" w:lineRule="auto"/>
        <w:rPr>
          <w:rFonts w:ascii="Arial-ItalicMT" w:cs="Arial-ItalicMT"/>
          <w:iCs/>
          <w:sz w:val="24"/>
          <w:szCs w:val="24"/>
          <w:lang w:bidi="he-IL"/>
        </w:rPr>
      </w:pPr>
    </w:p>
    <w:p w:rsidR="00293FDC" w:rsidRPr="00053FC1" w:rsidRDefault="00293FDC" w:rsidP="00293FDC">
      <w:pPr>
        <w:autoSpaceDE w:val="0"/>
        <w:autoSpaceDN w:val="0"/>
        <w:adjustRightInd w:val="0"/>
        <w:spacing w:after="0" w:line="240" w:lineRule="auto"/>
        <w:rPr>
          <w:rFonts w:ascii="ArialMT" w:cs="ArialMT"/>
        </w:rPr>
      </w:pPr>
      <w:r w:rsidRPr="00053FC1">
        <w:rPr>
          <w:rFonts w:ascii="Arial-ItalicMT" w:cs="Arial-ItalicMT"/>
          <w:iCs/>
          <w:sz w:val="24"/>
          <w:szCs w:val="24"/>
          <w:lang w:bidi="he-IL"/>
        </w:rPr>
        <w:t>Dunsmuir Joint Union High School District</w:t>
      </w:r>
      <w:r w:rsidR="00053FC1" w:rsidRPr="00053FC1">
        <w:rPr>
          <w:rFonts w:ascii="Arial-ItalicMT" w:cs="Arial-ItalicMT"/>
          <w:iCs/>
          <w:sz w:val="24"/>
          <w:szCs w:val="24"/>
          <w:lang w:bidi="he-IL"/>
        </w:rPr>
        <w:t xml:space="preserve"> </w:t>
      </w:r>
      <w:r w:rsidRPr="00053FC1">
        <w:rPr>
          <w:rFonts w:ascii="ArialMT" w:cs="ArialMT"/>
        </w:rPr>
        <w:t xml:space="preserve">today announced a continuation of its policy for serving meals to students under the </w:t>
      </w:r>
      <w:r w:rsidRPr="00053FC1">
        <w:rPr>
          <w:rFonts w:ascii="Arial-ItalicMT" w:cs="Arial-ItalicMT"/>
          <w:iCs/>
          <w:lang w:bidi="he-IL"/>
        </w:rPr>
        <w:t>National School Lunch / School Breakfast Programs</w:t>
      </w:r>
      <w:r w:rsidRPr="00053FC1">
        <w:rPr>
          <w:rFonts w:ascii="ArialMT" w:cs="ArialMT"/>
        </w:rPr>
        <w:t xml:space="preserve"> for the </w:t>
      </w:r>
      <w:r w:rsidR="00053FC1" w:rsidRPr="00053FC1">
        <w:rPr>
          <w:rFonts w:ascii="ArialMT" w:cs="ArialMT"/>
        </w:rPr>
        <w:t>2024-2025</w:t>
      </w:r>
      <w:r w:rsidRPr="00053FC1">
        <w:rPr>
          <w:rFonts w:ascii="ArialMT" w:cs="ArialMT"/>
        </w:rPr>
        <w:t xml:space="preserve"> school years. All students will be served lunch and breakfast at no charge at the following sites:</w:t>
      </w:r>
    </w:p>
    <w:p w:rsidR="00053FC1" w:rsidRPr="00053FC1" w:rsidRDefault="00053FC1" w:rsidP="00293FDC">
      <w:pPr>
        <w:autoSpaceDE w:val="0"/>
        <w:autoSpaceDN w:val="0"/>
        <w:adjustRightInd w:val="0"/>
        <w:spacing w:after="0" w:line="240" w:lineRule="auto"/>
        <w:rPr>
          <w:rFonts w:ascii="ArialMT" w:cs="ArialMT"/>
        </w:rPr>
      </w:pPr>
    </w:p>
    <w:p w:rsidR="00293FDC" w:rsidRPr="00053FC1" w:rsidRDefault="00293FDC" w:rsidP="00293FDC">
      <w:pPr>
        <w:autoSpaceDE w:val="0"/>
        <w:autoSpaceDN w:val="0"/>
        <w:adjustRightInd w:val="0"/>
        <w:spacing w:after="0" w:line="240" w:lineRule="auto"/>
        <w:jc w:val="center"/>
        <w:rPr>
          <w:rFonts w:ascii="Arial-ItalicMT" w:cs="Arial-ItalicMT"/>
          <w:iCs/>
          <w:lang w:bidi="he-IL"/>
        </w:rPr>
      </w:pPr>
      <w:r w:rsidRPr="00053FC1">
        <w:rPr>
          <w:rFonts w:ascii="Arial-ItalicMT" w:cs="Arial-ItalicMT"/>
          <w:iCs/>
          <w:lang w:bidi="he-IL"/>
        </w:rPr>
        <w:t>Dunsmuir High School</w:t>
      </w:r>
    </w:p>
    <w:p w:rsidR="00293FDC" w:rsidRPr="00053FC1" w:rsidRDefault="00293FDC" w:rsidP="00293FDC">
      <w:pPr>
        <w:autoSpaceDE w:val="0"/>
        <w:autoSpaceDN w:val="0"/>
        <w:adjustRightInd w:val="0"/>
        <w:spacing w:after="0" w:line="240" w:lineRule="auto"/>
        <w:jc w:val="center"/>
        <w:rPr>
          <w:rFonts w:ascii="Arial-ItalicMT" w:cs="Arial-ItalicMT"/>
          <w:iCs/>
          <w:lang w:bidi="he-IL"/>
        </w:rPr>
      </w:pPr>
      <w:r w:rsidRPr="00053FC1">
        <w:rPr>
          <w:rFonts w:ascii="Arial-ItalicMT" w:cs="Arial-ItalicMT"/>
          <w:iCs/>
          <w:lang w:bidi="he-IL"/>
        </w:rPr>
        <w:t>Dunsmuir Community Day School</w:t>
      </w:r>
    </w:p>
    <w:p w:rsidR="00293FDC" w:rsidRPr="00053FC1" w:rsidRDefault="00293FDC" w:rsidP="00293FDC">
      <w:pPr>
        <w:autoSpaceDE w:val="0"/>
        <w:autoSpaceDN w:val="0"/>
        <w:adjustRightInd w:val="0"/>
        <w:spacing w:after="0" w:line="240" w:lineRule="auto"/>
        <w:rPr>
          <w:rFonts w:ascii="ArialMT" w:cs="ArialMT"/>
        </w:rPr>
      </w:pPr>
    </w:p>
    <w:p w:rsidR="00293FDC" w:rsidRPr="00053FC1" w:rsidRDefault="00293FDC" w:rsidP="00293FDC">
      <w:pPr>
        <w:autoSpaceDE w:val="0"/>
        <w:autoSpaceDN w:val="0"/>
        <w:adjustRightInd w:val="0"/>
        <w:spacing w:after="0" w:line="240" w:lineRule="auto"/>
        <w:rPr>
          <w:rFonts w:ascii="Arial-ItalicMT" w:cs="Arial-ItalicMT"/>
          <w:iCs/>
          <w:lang w:bidi="he-IL"/>
        </w:rPr>
      </w:pPr>
      <w:r w:rsidRPr="00053FC1">
        <w:rPr>
          <w:rFonts w:ascii="ArialMT" w:cs="ArialMT"/>
        </w:rPr>
        <w:t xml:space="preserve">For additional information, please contact: </w:t>
      </w:r>
      <w:r w:rsidRPr="00053FC1">
        <w:rPr>
          <w:rFonts w:ascii="Arial-ItalicMT" w:cs="Arial-ItalicMT"/>
          <w:iCs/>
          <w:lang w:bidi="he-IL"/>
        </w:rPr>
        <w:t>Arlene Dinges, Applications Coordinator</w:t>
      </w:r>
    </w:p>
    <w:p w:rsidR="00293FDC" w:rsidRPr="00053FC1" w:rsidRDefault="00293FDC" w:rsidP="00293FDC">
      <w:pPr>
        <w:autoSpaceDE w:val="0"/>
        <w:autoSpaceDN w:val="0"/>
        <w:adjustRightInd w:val="0"/>
        <w:spacing w:after="0" w:line="240" w:lineRule="auto"/>
        <w:jc w:val="center"/>
        <w:rPr>
          <w:rFonts w:ascii="Arial-ItalicMT" w:cs="Arial-ItalicMT"/>
          <w:iCs/>
          <w:lang w:bidi="he-IL"/>
        </w:rPr>
      </w:pPr>
      <w:r w:rsidRPr="00053FC1">
        <w:rPr>
          <w:rFonts w:ascii="Arial-ItalicMT" w:cs="Arial-ItalicMT"/>
          <w:iCs/>
          <w:lang w:bidi="he-IL"/>
        </w:rPr>
        <w:t>5805 High School Way</w:t>
      </w:r>
    </w:p>
    <w:p w:rsidR="00293FDC" w:rsidRPr="00053FC1" w:rsidRDefault="00293FDC" w:rsidP="00293FDC">
      <w:pPr>
        <w:autoSpaceDE w:val="0"/>
        <w:autoSpaceDN w:val="0"/>
        <w:adjustRightInd w:val="0"/>
        <w:spacing w:after="0" w:line="240" w:lineRule="auto"/>
        <w:jc w:val="center"/>
        <w:rPr>
          <w:rFonts w:ascii="Arial-ItalicMT" w:cs="Arial-ItalicMT"/>
          <w:iCs/>
          <w:lang w:bidi="he-IL"/>
        </w:rPr>
      </w:pPr>
      <w:r w:rsidRPr="00053FC1">
        <w:rPr>
          <w:rFonts w:ascii="Arial-ItalicMT" w:cs="Arial-ItalicMT"/>
          <w:iCs/>
          <w:lang w:bidi="he-IL"/>
        </w:rPr>
        <w:t>Dunsmuir, CA 96025</w:t>
      </w:r>
    </w:p>
    <w:p w:rsidR="00293FDC" w:rsidRPr="00053FC1" w:rsidRDefault="00293FDC" w:rsidP="00293FDC">
      <w:pPr>
        <w:autoSpaceDE w:val="0"/>
        <w:autoSpaceDN w:val="0"/>
        <w:adjustRightInd w:val="0"/>
        <w:spacing w:after="0" w:line="240" w:lineRule="auto"/>
        <w:jc w:val="center"/>
        <w:rPr>
          <w:rFonts w:ascii="Arial-ItalicMT" w:cs="Arial-ItalicMT"/>
          <w:iCs/>
          <w:lang w:bidi="he-IL"/>
        </w:rPr>
      </w:pPr>
      <w:r w:rsidRPr="00053FC1">
        <w:rPr>
          <w:rFonts w:ascii="Arial-ItalicMT" w:cs="Arial-ItalicMT"/>
          <w:iCs/>
          <w:lang w:bidi="he-IL"/>
        </w:rPr>
        <w:t>530-235-4835</w:t>
      </w:r>
    </w:p>
    <w:p w:rsidR="00293FDC" w:rsidRPr="00053FC1" w:rsidRDefault="00293FDC" w:rsidP="00293FDC">
      <w:pPr>
        <w:autoSpaceDE w:val="0"/>
        <w:autoSpaceDN w:val="0"/>
        <w:adjustRightInd w:val="0"/>
        <w:spacing w:after="0" w:line="240" w:lineRule="auto"/>
        <w:jc w:val="center"/>
        <w:rPr>
          <w:rFonts w:ascii="Arial-ItalicMT" w:cs="Arial-ItalicMT"/>
          <w:iCs/>
          <w:lang w:bidi="he-IL"/>
        </w:rPr>
      </w:pPr>
      <w:r w:rsidRPr="00053FC1">
        <w:rPr>
          <w:rFonts w:ascii="Arial-ItalicMT" w:cs="Arial-ItalicMT"/>
          <w:iCs/>
          <w:lang w:bidi="he-IL"/>
        </w:rPr>
        <w:t>adinges@sisnet.ssku.k12.ca.us</w:t>
      </w:r>
    </w:p>
    <w:p w:rsidR="00293FDC" w:rsidRPr="00293FDC" w:rsidRDefault="00293FDC" w:rsidP="00293FDC">
      <w:pPr>
        <w:autoSpaceDE w:val="0"/>
        <w:autoSpaceDN w:val="0"/>
        <w:adjustRightInd w:val="0"/>
        <w:spacing w:after="0" w:line="240" w:lineRule="auto"/>
        <w:rPr>
          <w:rFonts w:ascii="Arial-BoldMT" w:cs="Arial-BoldMT"/>
          <w:b/>
          <w:bCs/>
          <w:sz w:val="16"/>
          <w:szCs w:val="16"/>
        </w:rPr>
      </w:pPr>
    </w:p>
    <w:p w:rsidR="00293FDC" w:rsidRPr="00293FDC" w:rsidRDefault="00293FDC" w:rsidP="00293FDC">
      <w:pPr>
        <w:autoSpaceDE w:val="0"/>
        <w:autoSpaceDN w:val="0"/>
        <w:adjustRightInd w:val="0"/>
        <w:spacing w:after="0" w:line="240" w:lineRule="auto"/>
        <w:rPr>
          <w:rFonts w:ascii="Arial-BoldMT" w:cs="Arial-BoldMT"/>
          <w:b/>
          <w:bCs/>
          <w:sz w:val="16"/>
          <w:szCs w:val="16"/>
        </w:rPr>
      </w:pPr>
    </w:p>
    <w:p w:rsidR="00293FDC" w:rsidRDefault="00293FDC" w:rsidP="00293FDC">
      <w:pPr>
        <w:autoSpaceDE w:val="0"/>
        <w:autoSpaceDN w:val="0"/>
        <w:adjustRightInd w:val="0"/>
        <w:spacing w:after="0" w:line="240" w:lineRule="auto"/>
        <w:rPr>
          <w:rFonts w:ascii="Arial-BoldMT" w:cs="Arial-BoldMT"/>
          <w:b/>
          <w:bCs/>
          <w:color w:val="000000"/>
          <w:sz w:val="16"/>
          <w:szCs w:val="16"/>
        </w:rPr>
      </w:pP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r w:rsidRPr="00293FDC">
        <w:rPr>
          <w:rFonts w:ascii="Arial-BoldMT" w:cs="Arial-BoldMT"/>
          <w:b/>
          <w:bCs/>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rsidR="00053FC1">
        <w:rPr>
          <w:rFonts w:ascii="Arial-BoldMT" w:cs="Arial-BoldMT"/>
          <w:b/>
          <w:bCs/>
          <w:color w:val="000000"/>
          <w:sz w:val="18"/>
          <w:szCs w:val="18"/>
        </w:rPr>
        <w:t xml:space="preserve">sexual identity, religion, </w:t>
      </w:r>
      <w:r w:rsidRPr="00293FDC">
        <w:rPr>
          <w:rFonts w:ascii="Arial-BoldMT" w:cs="Arial-BoldMT"/>
          <w:b/>
          <w:bCs/>
          <w:color w:val="000000"/>
          <w:sz w:val="18"/>
          <w:szCs w:val="18"/>
        </w:rPr>
        <w:t>disability, age, or reprisal or retaliation for prior civil rights activity in any program or activity conducted or funded by USDA.</w:t>
      </w: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r w:rsidRPr="00293FDC">
        <w:rPr>
          <w:rFonts w:ascii="Arial-BoldMT" w:cs="Arial-BoldMT"/>
          <w:b/>
          <w:bCs/>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r w:rsidRPr="00293FDC">
        <w:rPr>
          <w:rFonts w:ascii="Arial-BoldMT" w:cs="Arial-BoldMT"/>
          <w:b/>
          <w:bCs/>
          <w:color w:val="000000"/>
          <w:sz w:val="18"/>
          <w:szCs w:val="18"/>
        </w:rPr>
        <w:t xml:space="preserve">To file a program complaint of discrimination, complete the USDA Program Discrimination Complaint Form (AD-3027), found online at </w:t>
      </w:r>
      <w:r w:rsidRPr="00293FDC">
        <w:rPr>
          <w:rFonts w:ascii="Arial-BoldMT" w:cs="Arial-BoldMT"/>
          <w:b/>
          <w:bCs/>
          <w:color w:val="0000FF"/>
          <w:sz w:val="18"/>
          <w:szCs w:val="18"/>
        </w:rPr>
        <w:t xml:space="preserve">http://www.ascr.usda.gov/complaint_filing_cust.html </w:t>
      </w:r>
      <w:r w:rsidRPr="00293FDC">
        <w:rPr>
          <w:rFonts w:ascii="Arial-BoldMT" w:cs="Arial-BoldMT"/>
          <w:b/>
          <w:bCs/>
          <w:color w:val="000000"/>
          <w:sz w:val="18"/>
          <w:szCs w:val="18"/>
        </w:rPr>
        <w:t>and at any USDA office, or write a letter addressed to USDA and provide in the letter all of the information requested in the form. To request a copy of the complaint form, call 866-632-9992. Submit your completed form or letter to USDA by:</w:t>
      </w:r>
    </w:p>
    <w:p w:rsidR="00293FDC" w:rsidRPr="00293FDC" w:rsidRDefault="00293FDC" w:rsidP="00293FDC">
      <w:pPr>
        <w:autoSpaceDE w:val="0"/>
        <w:autoSpaceDN w:val="0"/>
        <w:adjustRightInd w:val="0"/>
        <w:spacing w:after="0" w:line="240" w:lineRule="auto"/>
        <w:ind w:left="720"/>
        <w:rPr>
          <w:rFonts w:ascii="Arial-BoldMT" w:cs="Arial-BoldMT"/>
          <w:b/>
          <w:bCs/>
          <w:color w:val="000000"/>
          <w:sz w:val="18"/>
          <w:szCs w:val="18"/>
        </w:rPr>
      </w:pPr>
      <w:r w:rsidRPr="00293FDC">
        <w:rPr>
          <w:rFonts w:ascii="Arial-BoldMT" w:cs="Arial-BoldMT"/>
          <w:b/>
          <w:bCs/>
          <w:color w:val="000000"/>
          <w:sz w:val="18"/>
          <w:szCs w:val="18"/>
        </w:rPr>
        <w:t>(1) Mail: U.S. Department of Agriculture</w:t>
      </w:r>
    </w:p>
    <w:p w:rsidR="00293FDC" w:rsidRPr="00293FDC" w:rsidRDefault="00293FDC" w:rsidP="00293FDC">
      <w:pPr>
        <w:autoSpaceDE w:val="0"/>
        <w:autoSpaceDN w:val="0"/>
        <w:adjustRightInd w:val="0"/>
        <w:spacing w:after="0" w:line="240" w:lineRule="auto"/>
        <w:ind w:left="720"/>
        <w:rPr>
          <w:rFonts w:ascii="Arial-BoldMT" w:cs="Arial-BoldMT"/>
          <w:b/>
          <w:bCs/>
          <w:color w:val="000000"/>
          <w:sz w:val="18"/>
          <w:szCs w:val="18"/>
        </w:rPr>
      </w:pPr>
      <w:r w:rsidRPr="00293FDC">
        <w:rPr>
          <w:rFonts w:ascii="Arial-BoldMT" w:cs="Arial-BoldMT"/>
          <w:b/>
          <w:bCs/>
          <w:color w:val="000000"/>
          <w:sz w:val="18"/>
          <w:szCs w:val="18"/>
        </w:rPr>
        <w:t>Office of the Assistant Secretary for Civil Rights</w:t>
      </w:r>
    </w:p>
    <w:p w:rsidR="00293FDC" w:rsidRPr="00293FDC" w:rsidRDefault="00293FDC" w:rsidP="00293FDC">
      <w:pPr>
        <w:autoSpaceDE w:val="0"/>
        <w:autoSpaceDN w:val="0"/>
        <w:adjustRightInd w:val="0"/>
        <w:spacing w:after="0" w:line="240" w:lineRule="auto"/>
        <w:ind w:left="720"/>
        <w:rPr>
          <w:rFonts w:ascii="Arial-BoldMT" w:cs="Arial-BoldMT"/>
          <w:b/>
          <w:bCs/>
          <w:color w:val="000000"/>
          <w:sz w:val="18"/>
          <w:szCs w:val="18"/>
        </w:rPr>
      </w:pPr>
      <w:r w:rsidRPr="00293FDC">
        <w:rPr>
          <w:rFonts w:ascii="Arial-BoldMT" w:cs="Arial-BoldMT"/>
          <w:b/>
          <w:bCs/>
          <w:color w:val="000000"/>
          <w:sz w:val="18"/>
          <w:szCs w:val="18"/>
        </w:rPr>
        <w:t>1400 Independence Avenue, SW</w:t>
      </w:r>
    </w:p>
    <w:p w:rsidR="00293FDC" w:rsidRPr="00293FDC" w:rsidRDefault="00293FDC" w:rsidP="00293FDC">
      <w:pPr>
        <w:autoSpaceDE w:val="0"/>
        <w:autoSpaceDN w:val="0"/>
        <w:adjustRightInd w:val="0"/>
        <w:spacing w:after="0" w:line="240" w:lineRule="auto"/>
        <w:ind w:left="720"/>
        <w:rPr>
          <w:rFonts w:ascii="Arial-BoldMT" w:cs="Arial-BoldMT"/>
          <w:b/>
          <w:bCs/>
          <w:color w:val="000000"/>
          <w:sz w:val="18"/>
          <w:szCs w:val="18"/>
        </w:rPr>
      </w:pPr>
      <w:r w:rsidRPr="00293FDC">
        <w:rPr>
          <w:rFonts w:ascii="Arial-BoldMT" w:cs="Arial-BoldMT"/>
          <w:b/>
          <w:bCs/>
          <w:color w:val="000000"/>
          <w:sz w:val="18"/>
          <w:szCs w:val="18"/>
        </w:rPr>
        <w:t>Washington, D.C. 20250-9410</w:t>
      </w:r>
    </w:p>
    <w:p w:rsidR="00293FDC" w:rsidRPr="00293FDC" w:rsidRDefault="00293FDC" w:rsidP="00293FDC">
      <w:pPr>
        <w:autoSpaceDE w:val="0"/>
        <w:autoSpaceDN w:val="0"/>
        <w:adjustRightInd w:val="0"/>
        <w:spacing w:after="0" w:line="240" w:lineRule="auto"/>
        <w:ind w:left="720"/>
        <w:rPr>
          <w:rFonts w:ascii="Arial-BoldMT" w:cs="Arial-BoldMT"/>
          <w:b/>
          <w:bCs/>
          <w:color w:val="000000"/>
          <w:sz w:val="18"/>
          <w:szCs w:val="18"/>
        </w:rPr>
      </w:pPr>
      <w:r w:rsidRPr="00293FDC">
        <w:rPr>
          <w:rFonts w:ascii="Arial-BoldMT" w:cs="Arial-BoldMT"/>
          <w:b/>
          <w:bCs/>
          <w:color w:val="000000"/>
          <w:sz w:val="18"/>
          <w:szCs w:val="18"/>
        </w:rPr>
        <w:t>(2) Fax: 202-690-7442</w:t>
      </w:r>
    </w:p>
    <w:p w:rsidR="00293FDC" w:rsidRPr="00293FDC" w:rsidRDefault="00293FDC" w:rsidP="00293FDC">
      <w:pPr>
        <w:autoSpaceDE w:val="0"/>
        <w:autoSpaceDN w:val="0"/>
        <w:adjustRightInd w:val="0"/>
        <w:spacing w:after="0" w:line="240" w:lineRule="auto"/>
        <w:ind w:left="720"/>
        <w:rPr>
          <w:rFonts w:ascii="Arial-BoldMT" w:cs="Arial-BoldMT"/>
          <w:b/>
          <w:bCs/>
          <w:color w:val="0000FF"/>
          <w:sz w:val="18"/>
          <w:szCs w:val="18"/>
        </w:rPr>
      </w:pPr>
      <w:r w:rsidRPr="00293FDC">
        <w:rPr>
          <w:rFonts w:ascii="Arial-BoldMT" w:cs="Arial-BoldMT"/>
          <w:b/>
          <w:bCs/>
          <w:color w:val="000000"/>
          <w:sz w:val="18"/>
          <w:szCs w:val="18"/>
        </w:rPr>
        <w:t xml:space="preserve">(3) E-mail: </w:t>
      </w:r>
      <w:r w:rsidRPr="00293FDC">
        <w:rPr>
          <w:rFonts w:ascii="Arial-BoldMT" w:cs="Arial-BoldMT"/>
          <w:b/>
          <w:bCs/>
          <w:color w:val="0000FF"/>
          <w:sz w:val="18"/>
          <w:szCs w:val="18"/>
        </w:rPr>
        <w:t>program.intake@usda.gov</w:t>
      </w: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p>
    <w:p w:rsidR="00293FDC" w:rsidRPr="00293FDC" w:rsidRDefault="00293FDC" w:rsidP="00293FDC">
      <w:pPr>
        <w:autoSpaceDE w:val="0"/>
        <w:autoSpaceDN w:val="0"/>
        <w:adjustRightInd w:val="0"/>
        <w:spacing w:after="0" w:line="240" w:lineRule="auto"/>
        <w:rPr>
          <w:rFonts w:ascii="Arial-BoldMT" w:cs="Arial-BoldMT"/>
          <w:b/>
          <w:bCs/>
          <w:color w:val="000000"/>
          <w:sz w:val="18"/>
          <w:szCs w:val="18"/>
        </w:rPr>
      </w:pPr>
      <w:r w:rsidRPr="00293FDC">
        <w:rPr>
          <w:rFonts w:ascii="Arial-BoldMT" w:cs="Arial-BoldMT"/>
          <w:b/>
          <w:bCs/>
          <w:color w:val="000000"/>
          <w:sz w:val="18"/>
          <w:szCs w:val="18"/>
        </w:rPr>
        <w:t>This institution is an equal opportunity provider.</w:t>
      </w:r>
    </w:p>
    <w:p w:rsidR="00293FDC" w:rsidRDefault="00293FDC" w:rsidP="00293FDC">
      <w:pPr>
        <w:rPr>
          <w:rFonts w:ascii="Calibri-Bold" w:hAnsi="Calibri-Bold" w:cs="Calibri-Bold"/>
          <w:b/>
          <w:bCs/>
          <w:color w:val="000000"/>
          <w:sz w:val="12"/>
          <w:szCs w:val="12"/>
        </w:rPr>
      </w:pPr>
      <w:bookmarkStart w:id="0" w:name="_GoBack"/>
      <w:bookmarkEnd w:id="0"/>
    </w:p>
    <w:p w:rsidR="00B06D9A" w:rsidRPr="00293FDC" w:rsidRDefault="00053FC1" w:rsidP="00293FDC">
      <w:pPr>
        <w:rPr>
          <w:sz w:val="16"/>
          <w:szCs w:val="16"/>
        </w:rPr>
      </w:pPr>
      <w:r>
        <w:rPr>
          <w:rFonts w:ascii="Calibri-Bold" w:hAnsi="Calibri-Bold" w:cs="Calibri-Bold"/>
          <w:b/>
          <w:bCs/>
          <w:color w:val="000000"/>
          <w:sz w:val="16"/>
          <w:szCs w:val="16"/>
        </w:rPr>
        <w:t>Prepared by CDE-NSD|</w:t>
      </w:r>
    </w:p>
    <w:sectPr w:rsidR="00B06D9A" w:rsidRPr="00293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DC"/>
    <w:rsid w:val="00053FC1"/>
    <w:rsid w:val="00293FDC"/>
    <w:rsid w:val="005944E5"/>
    <w:rsid w:val="00B0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91642-8755-4ED4-9842-640F7E9E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dc:creator>
  <cp:keywords/>
  <dc:description/>
  <cp:lastModifiedBy>Arlene Dinges</cp:lastModifiedBy>
  <cp:revision>3</cp:revision>
  <dcterms:created xsi:type="dcterms:W3CDTF">2024-07-19T22:43:00Z</dcterms:created>
  <dcterms:modified xsi:type="dcterms:W3CDTF">2024-08-23T17:32:00Z</dcterms:modified>
</cp:coreProperties>
</file>